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</w:t>
      </w:r>
      <w:r w:rsidR="00B227A2">
        <w:t>m</w:t>
      </w:r>
      <w:r w:rsidR="005C0238">
        <w:t>ittee for the period</w:t>
      </w:r>
      <w:r w:rsidR="00EE72FC">
        <w:t xml:space="preserve"> September 15, 2012 through October 20</w:t>
      </w:r>
      <w:r w:rsidR="00533F13">
        <w:t>, 2012</w:t>
      </w:r>
      <w:r>
        <w:t>.</w:t>
      </w:r>
    </w:p>
    <w:p w:rsidR="0066372E" w:rsidRDefault="0066372E" w:rsidP="0066372E"/>
    <w:p w:rsidR="0066372E" w:rsidRDefault="00EE72FC" w:rsidP="0066372E">
      <w:r>
        <w:t>Garage/Carport</w:t>
      </w:r>
      <w:r w:rsidR="00F742A7">
        <w:t>-2</w:t>
      </w:r>
    </w:p>
    <w:p w:rsidR="0066372E" w:rsidRDefault="00EE72FC" w:rsidP="0066372E">
      <w:r>
        <w:t>Fences-2</w:t>
      </w:r>
    </w:p>
    <w:p w:rsidR="005C0238" w:rsidRDefault="00EE72FC" w:rsidP="0066372E">
      <w:r>
        <w:t>Sheds-2</w:t>
      </w:r>
    </w:p>
    <w:p w:rsidR="00F742A7" w:rsidRDefault="00F742A7" w:rsidP="0066372E">
      <w:bookmarkStart w:id="0" w:name="_GoBack"/>
      <w:bookmarkEnd w:id="0"/>
    </w:p>
    <w:p w:rsidR="0066372E" w:rsidRDefault="0066372E" w:rsidP="0066372E"/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33F13"/>
    <w:rsid w:val="005C0238"/>
    <w:rsid w:val="0066372E"/>
    <w:rsid w:val="00A3357E"/>
    <w:rsid w:val="00B227A2"/>
    <w:rsid w:val="00D5368D"/>
    <w:rsid w:val="00EE72FC"/>
    <w:rsid w:val="00F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Holli Kemmer</cp:lastModifiedBy>
  <cp:revision>2</cp:revision>
  <dcterms:created xsi:type="dcterms:W3CDTF">2012-10-16T18:59:00Z</dcterms:created>
  <dcterms:modified xsi:type="dcterms:W3CDTF">2012-10-16T18:59:00Z</dcterms:modified>
</cp:coreProperties>
</file>